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89"/>
        <w:rPr/>
      </w:pPr>
      <w:r>
        <w:rPr>
          <w:rFonts w:eastAsia="Times New Roman" w:cs="Times New Roman" w:ascii="Times New Roman" w:hAnsi="Times New Roman"/>
          <w:i/>
          <w:sz w:val="26"/>
        </w:rPr>
        <w:t xml:space="preserve"> </w:t>
      </w:r>
    </w:p>
    <w:p>
      <w:pPr>
        <w:pStyle w:val="Normal"/>
        <w:spacing w:before="0" w:after="0"/>
        <w:ind w:hanging="10" w:left="51"/>
        <w:jc w:val="center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IMPOSTA DI SOGGIORNO </w:t>
      </w:r>
    </w:p>
    <w:p>
      <w:pPr>
        <w:pStyle w:val="Normal"/>
        <w:spacing w:before="0" w:after="0"/>
        <w:ind w:left="41"/>
        <w:jc w:val="center"/>
        <w:rPr/>
      </w:pPr>
      <w:r>
        <w:rPr>
          <w:rFonts w:eastAsia="Times New Roman" w:cs="Times New Roman" w:ascii="Times New Roman" w:hAnsi="Times New Roman"/>
          <w:i/>
          <w:sz w:val="18"/>
        </w:rPr>
        <w:t xml:space="preserve">(Art. 7 co 2 Regolamento Imposta di Soggiorno Comune di Torgiano) </w:t>
      </w:r>
    </w:p>
    <w:p>
      <w:pPr>
        <w:pStyle w:val="Normal"/>
        <w:spacing w:before="0" w:after="0"/>
        <w:ind w:left="85"/>
        <w:jc w:val="center"/>
        <w:rPr/>
      </w:pPr>
      <w:r>
        <w:rPr>
          <w:rFonts w:eastAsia="Times New Roman" w:cs="Times New Roman" w:ascii="Times New Roman" w:hAnsi="Times New Roman"/>
          <w:i/>
          <w:sz w:val="18"/>
        </w:rPr>
        <w:t xml:space="preserve"> </w:t>
      </w:r>
    </w:p>
    <w:p>
      <w:pPr>
        <w:pStyle w:val="Normal"/>
        <w:spacing w:before="0" w:after="203"/>
        <w:ind w:left="85"/>
        <w:jc w:val="center"/>
        <w:rPr/>
      </w:pPr>
      <w:r>
        <w:rPr>
          <w:rFonts w:eastAsia="Times New Roman" w:cs="Times New Roman" w:ascii="Times New Roman" w:hAnsi="Times New Roman"/>
          <w:i/>
          <w:sz w:val="18"/>
        </w:rPr>
        <w:t xml:space="preserve"> </w:t>
      </w:r>
    </w:p>
    <w:p>
      <w:pPr>
        <w:pStyle w:val="Heading1"/>
        <w:rPr/>
      </w:pPr>
      <w:r>
        <w:rPr/>
        <w:t>DICHIARAZIONE DI RIFIUTO AL PAGAMENTO DA PARTE DEL CLIENTE – 202_</w:t>
      </w:r>
      <w:r>
        <w:rPr>
          <w:u w:val="none"/>
        </w:rPr>
        <w:t xml:space="preserve">  </w:t>
      </w:r>
    </w:p>
    <w:p>
      <w:pPr>
        <w:pStyle w:val="Normal"/>
        <w:spacing w:before="0" w:after="20"/>
        <w:ind w:left="45"/>
        <w:jc w:val="center"/>
        <w:rPr/>
      </w:pPr>
      <w:r>
        <w:rPr>
          <w:rFonts w:eastAsia="Times New Roman" w:cs="Times New Roman" w:ascii="Times New Roman" w:hAnsi="Times New Roman"/>
          <w:b/>
          <w:sz w:val="16"/>
        </w:rPr>
        <w:t xml:space="preserve">(da conservare a cura del gestore della struttura)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 </w:t>
      </w:r>
      <w:r>
        <w:rPr>
          <w:rFonts w:eastAsia="Times New Roman" w:cs="Times New Roman" w:ascii="Times New Roman" w:hAnsi="Times New Roman"/>
          <w:b/>
          <w:sz w:val="12"/>
        </w:rPr>
        <w:t xml:space="preserve"> </w:t>
      </w:r>
    </w:p>
    <w:p>
      <w:pPr>
        <w:pStyle w:val="Normal"/>
        <w:spacing w:lineRule="auto" w:line="499" w:before="0" w:after="0"/>
        <w:ind w:right="160"/>
        <w:rPr/>
      </w:pPr>
      <w:r>
        <w:rPr>
          <w:rFonts w:eastAsia="Times New Roman" w:cs="Times New Roman" w:ascii="Times New Roman" w:hAnsi="Times New Roman"/>
        </w:rPr>
        <w:t xml:space="preserve">Il/la sottoscritto/a ………………………………………………….. nato/a a …………………………….…. il……………………., residente a …………………………………………(Prov.) …….…cap ………….…. in Via……………………………………………………., Recapito telefonico………………………………. mail……………………………………….Codice Fiscale …………………………………………………….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7" w:before="0" w:after="1"/>
        <w:ind w:hanging="360" w:left="36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consapevole che il Comune di Torgiano, con Delibera di Consiglio Comunale n. 53 del 30/12/2024 ha introdotto, l'Imposta di soggiorno prevista dall'art. 4 del D. Lgs. n. 23/2011; </w:t>
      </w:r>
    </w:p>
    <w:p>
      <w:pPr>
        <w:pStyle w:val="Normal"/>
        <w:spacing w:before="0" w:after="0"/>
        <w:ind w:left="428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7" w:before="0" w:after="1"/>
        <w:ind w:hanging="360" w:left="36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consapevole che per l'omesso, ritardato o parziale versamento dell'Imposta di Soggiorno, si applicano le sanzioni amministrative di cui all'art. 9, co 6, del Regolamento dell'Imposta stessa, approvato con suddetta deliberazione;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Heading2"/>
        <w:ind w:hanging="10" w:left="51" w:right="2"/>
        <w:rPr/>
      </w:pPr>
      <w:r>
        <w:rPr/>
        <w:t xml:space="preserve">DICHIARA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18"/>
        </w:rPr>
        <w:t xml:space="preserve"> </w:t>
      </w:r>
    </w:p>
    <w:p>
      <w:pPr>
        <w:pStyle w:val="Normal"/>
        <w:tabs>
          <w:tab w:val="clear" w:pos="708"/>
          <w:tab w:val="right" w:pos="9913" w:leader="none"/>
        </w:tabs>
        <w:spacing w:lineRule="auto" w:line="247" w:before="0" w:after="223"/>
        <w:ind w:left="-15"/>
        <w:rPr/>
      </w:pPr>
      <w:r>
        <w:rPr>
          <w:rFonts w:eastAsia="Times New Roman" w:cs="Times New Roman" w:ascii="Times New Roman" w:hAnsi="Times New Roman"/>
          <w:sz w:val="20"/>
        </w:rPr>
        <w:t>□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eastAsia="Arial" w:cs="Arial" w:ascii="Arial" w:hAnsi="Arial"/>
          <w:sz w:val="20"/>
        </w:rPr>
        <w:tab/>
      </w:r>
      <w:r>
        <w:rPr>
          <w:rFonts w:eastAsia="Times New Roman" w:cs="Times New Roman" w:ascii="Times New Roman" w:hAnsi="Times New Roman"/>
          <w:sz w:val="20"/>
        </w:rPr>
        <w:t xml:space="preserve">che ha pernottato presso la struttura ricettiva ubicata nel territorio del Comune di Torgiano, denominata _________ </w:t>
      </w:r>
    </w:p>
    <w:p>
      <w:pPr>
        <w:pStyle w:val="Normal"/>
        <w:spacing w:lineRule="auto" w:line="247" w:before="0" w:after="240"/>
        <w:ind w:hanging="10" w:left="-5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________________________________________________________________________________________________ </w:t>
      </w:r>
    </w:p>
    <w:p>
      <w:pPr>
        <w:pStyle w:val="Normal"/>
        <w:spacing w:lineRule="auto" w:line="247" w:before="0" w:after="1"/>
        <w:ind w:hanging="10" w:left="-5" w:right="123"/>
        <w:jc w:val="both"/>
        <w:rPr/>
      </w:pPr>
      <w:r>
        <w:rPr>
          <w:rFonts w:eastAsia="Times New Roman" w:cs="Times New Roman" w:ascii="Times New Roman" w:hAnsi="Times New Roman"/>
          <w:sz w:val="20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0"/>
        </w:rPr>
        <w:t xml:space="preserve">di essere stato informato dell'obbligo di corrispondere l'Imposta di Soggiorno da parte del gestore della struttura sopra descritta che gli ha fatto presente che l'Imposta di Soggiorno è disciplinata dalla Legge dello Stato italiano e dal Regolamento del Comune di Torgiano e che in caso di rifiuto del pagamento il Comune si attiverà nei suoi confronti per il recupero delle somme non corrisposte, con l'applicazione delle sanzioni di legge;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lineRule="auto" w:line="352" w:before="0" w:after="1"/>
        <w:ind w:hanging="10" w:left="-5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□ </w:t>
      </w:r>
      <w:r>
        <w:rPr>
          <w:rFonts w:eastAsia="Times New Roman" w:cs="Times New Roman" w:ascii="Times New Roman" w:hAnsi="Times New Roman"/>
          <w:sz w:val="20"/>
        </w:rPr>
        <w:t xml:space="preserve">di ritenere di non corrispondere l'Imposta di Soggiorno al gestore della struttura ricettiva per un importo di €_________, calcolato sulla base della misura stabilita dal Comune di Torgiano per le seguenti motivazioni: </w:t>
      </w:r>
    </w:p>
    <w:p>
      <w:pPr>
        <w:pStyle w:val="Normal"/>
        <w:spacing w:lineRule="auto" w:line="247" w:before="0" w:after="105"/>
        <w:ind w:hanging="10" w:left="-5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__________________________________________________________________________________________________ </w:t>
      </w:r>
    </w:p>
    <w:p>
      <w:pPr>
        <w:pStyle w:val="Normal"/>
        <w:spacing w:lineRule="auto" w:line="247" w:before="0" w:after="105"/>
        <w:ind w:hanging="10" w:left="-5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___________________________________________________________________________________________________ </w:t>
      </w:r>
    </w:p>
    <w:p>
      <w:pPr>
        <w:pStyle w:val="Normal"/>
        <w:spacing w:lineRule="auto" w:line="352" w:before="0" w:after="1"/>
        <w:ind w:hanging="10" w:left="-5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___________________________________________________________________________________________________ ___________________________________________________________________________________________________ </w:t>
      </w:r>
    </w:p>
    <w:p>
      <w:pPr>
        <w:pStyle w:val="Normal"/>
        <w:spacing w:before="0" w:after="36"/>
        <w:ind w:left="156"/>
        <w:rPr/>
      </w:pPr>
      <w:r>
        <w:rPr>
          <w:rFonts w:eastAsia="Times New Roman" w:cs="Times New Roman" w:ascii="Times New Roman" w:hAnsi="Times New Roman"/>
          <w:i/>
          <w:sz w:val="16"/>
        </w:rPr>
        <w:t xml:space="preserve">Allegato: Copia del documento di identità del dichiarante.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tabs>
          <w:tab w:val="clear" w:pos="708"/>
          <w:tab w:val="center" w:pos="1055" w:leader="none"/>
          <w:tab w:val="center" w:pos="6066" w:leader="none"/>
        </w:tabs>
        <w:spacing w:lineRule="auto" w:line="247" w:before="0" w:after="1"/>
        <w:rPr/>
      </w:pPr>
      <w:r>
        <w:rPr/>
        <w:tab/>
      </w:r>
      <w:r>
        <w:rPr>
          <w:rFonts w:eastAsia="Times New Roman" w:cs="Times New Roman" w:ascii="Times New Roman" w:hAnsi="Times New Roman"/>
          <w:sz w:val="20"/>
        </w:rPr>
        <w:t xml:space="preserve">Data </w:t>
        <w:tab/>
        <w:t xml:space="preserve">Firma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spacing w:before="0" w:after="0"/>
        <w:ind w:hanging="10" w:left="-5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Regolamento Europeo 2016/679 in materia di protezione dei dati personali.  </w:t>
      </w:r>
    </w:p>
    <w:p>
      <w:pPr>
        <w:pStyle w:val="Normal"/>
        <w:spacing w:before="0" w:after="0"/>
        <w:ind w:hanging="10" w:left="-5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Informativa ai sensi del D.Lgs 101/2018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7" w:before="0" w:after="5"/>
        <w:ind w:hanging="10" w:left="-5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In applicazione dell’art. 48 del D.P.R. 28.12.2000, n. 445 si informa che, ai sensi dell’art. 13 del Regolamento (UE) 2016/679 (GDPR), i dati da lei forniti saranno utilizzati per lo svolgimento dell’istruttoria relativa al procedimento cui i dati si riferiscono.  </w:t>
      </w:r>
    </w:p>
    <w:p>
      <w:pPr>
        <w:pStyle w:val="Normal"/>
        <w:spacing w:lineRule="auto" w:line="247" w:before="0" w:after="5"/>
        <w:ind w:hanging="10" w:left="-5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I dati da Lei forniti saranno trattati dal personale in servizio presso l’Ufficio Tributi anche con l’ausilio di mezzi elettronici e potranno essere comunicati ai soggetti istituzionali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 </w:t>
      </w:r>
    </w:p>
    <w:p>
      <w:pPr>
        <w:pStyle w:val="Normal"/>
        <w:spacing w:lineRule="auto" w:line="247" w:before="0" w:after="5"/>
        <w:ind w:hanging="10" w:left="-5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Soggetto designato per il trattamento dei dati è il Comune di Torgiano, in persona del Sindaco p.t..  </w:t>
      </w:r>
    </w:p>
    <w:p>
      <w:pPr>
        <w:pStyle w:val="Normal"/>
        <w:spacing w:lineRule="auto" w:line="247" w:before="0" w:after="5"/>
        <w:ind w:hanging="10" w:left="-5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I suoi dati saranno trattati per il tempo stabilito dalla normativa nazionale, e Lei ha il diritto di accedere ai suoi dati personali e di ottenere la rettifica degli stessi nonché di rivolgersi all’autorità Garante per proporre reclamo.  Troverà un’informativa completa all’indirizzo: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https://www.comune.torgiano.pg.it/pagine/privacy-policy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center" w:pos="1055" w:leader="none"/>
          <w:tab w:val="center" w:pos="6066" w:leader="none"/>
        </w:tabs>
        <w:spacing w:lineRule="auto" w:line="247" w:before="0" w:after="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Data </w:t>
        <w:tab/>
        <w:t xml:space="preserve">Firma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18"/>
        </w:rPr>
        <w:t xml:space="preserve"> </w:t>
      </w:r>
    </w:p>
    <w:p>
      <w:pPr>
        <w:pStyle w:val="Normal"/>
        <w:spacing w:before="0" w:after="0"/>
        <w:ind w:left="156"/>
        <w:rPr/>
      </w:pPr>
      <w:r>
        <w:rPr>
          <w:rFonts w:eastAsia="Times New Roman" w:cs="Times New Roman" w:ascii="Times New Roman" w:hAnsi="Times New Roman"/>
          <w:i/>
          <w:sz w:val="16"/>
        </w:rPr>
        <w:t xml:space="preserve"> </w:t>
      </w:r>
    </w:p>
    <w:sectPr>
      <w:type w:val="nextPage"/>
      <w:pgSz w:w="11906" w:h="16838"/>
      <w:pgMar w:left="979" w:right="1019" w:gutter="0" w:header="0" w:top="1043" w:footer="0" w:bottom="38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3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7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7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7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7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7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7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7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7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paragraph" w:styleId="Heading1">
    <w:name w:val="Heading 1"/>
    <w:next w:val="Normal"/>
    <w:link w:val="Titolo1Carattere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left="105"/>
      <w:jc w:val="center"/>
      <w:outlineLvl w:val="0"/>
    </w:pPr>
    <w:rPr>
      <w:rFonts w:ascii="Times New Roman" w:hAnsi="Times New Roman" w:eastAsia="Times New Roman" w:cs="Times New Roman"/>
      <w:b/>
      <w:i/>
      <w:color w:val="000000"/>
      <w:kern w:val="0"/>
      <w:sz w:val="24"/>
      <w:szCs w:val="22"/>
      <w:u w:val="single" w:color="000000"/>
      <w:lang w:val="it-IT" w:eastAsia="it-IT" w:bidi="ar-SA"/>
    </w:rPr>
  </w:style>
  <w:style w:type="paragraph" w:styleId="Heading2">
    <w:name w:val="Heading 2"/>
    <w:next w:val="Normal"/>
    <w:link w:val="Titolo2Carattere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hanging="10" w:left="51"/>
      <w:jc w:val="center"/>
      <w:outlineLvl w:val="1"/>
    </w:pPr>
    <w:rPr>
      <w:rFonts w:ascii="Times New Roman" w:hAnsi="Times New Roman" w:eastAsia="Times New Roman" w:cs="Times New Roman"/>
      <w:b/>
      <w:color w:val="000000"/>
      <w:kern w:val="0"/>
      <w:sz w:val="20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qFormat/>
    <w:rPr>
      <w:rFonts w:ascii="Times New Roman" w:hAnsi="Times New Roman" w:eastAsia="Times New Roman" w:cs="Times New Roman"/>
      <w:b/>
      <w:color w:val="000000"/>
      <w:sz w:val="20"/>
    </w:rPr>
  </w:style>
  <w:style w:type="character" w:styleId="Titolo1Carattere" w:customStyle="1">
    <w:name w:val="Titolo 1 Carattere"/>
    <w:qFormat/>
    <w:rPr>
      <w:rFonts w:ascii="Times New Roman" w:hAnsi="Times New Roman" w:eastAsia="Times New Roman" w:cs="Times New Roman"/>
      <w:b/>
      <w:i/>
      <w:color w:val="000000"/>
      <w:sz w:val="24"/>
      <w:u w:val="single" w:color="00000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LibreOffice/24.2.1.2$Windows_X86_64 LibreOffice_project/db4def46b0453cc22e2d0305797cf981b68ef5ac</Application>
  <AppVersion>15.0000</AppVersion>
  <Pages>2</Pages>
  <Words>443</Words>
  <Characters>3152</Characters>
  <CharactersWithSpaces>3628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2024-02-28T08:09:00Z</dcterms:created>
  <dc:creator>marco.rambaldi</dc:creator>
  <dc:description/>
  <dc:language>it-IT</dc:language>
  <cp:lastModifiedBy/>
  <cp:lastPrinted>2024-11-30T11:00:00Z</cp:lastPrinted>
  <dcterms:modified xsi:type="dcterms:W3CDTF">2025-02-20T19:12:05Z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